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3B8" w:rsidRDefault="000A33B8" w:rsidP="000A33B8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ЗАТВЕРДЖЕНО</w:t>
      </w:r>
    </w:p>
    <w:p w:rsidR="000A33B8" w:rsidRDefault="000A33B8" w:rsidP="000A33B8">
      <w:pPr>
        <w:autoSpaceDE w:val="0"/>
        <w:autoSpaceDN w:val="0"/>
        <w:adjustRightInd w:val="0"/>
        <w:spacing w:after="0" w:line="240" w:lineRule="auto"/>
        <w:ind w:left="6379" w:right="-1"/>
        <w:rPr>
          <w:rFonts w:ascii="Times New Roman CYR" w:hAnsi="Times New Roman CYR" w:cs="Times New Roman CYR"/>
          <w:color w:val="auto"/>
          <w:sz w:val="24"/>
          <w:szCs w:val="24"/>
        </w:rPr>
      </w:pPr>
      <w:r>
        <w:rPr>
          <w:rFonts w:ascii="Times New Roman CYR" w:hAnsi="Times New Roman CYR" w:cs="Times New Roman CYR"/>
          <w:color w:val="auto"/>
          <w:sz w:val="24"/>
          <w:szCs w:val="24"/>
        </w:rPr>
        <w:t xml:space="preserve">Наказ </w:t>
      </w:r>
      <w:proofErr w:type="spellStart"/>
      <w:r>
        <w:rPr>
          <w:rFonts w:ascii="Times New Roman CYR" w:hAnsi="Times New Roman CYR" w:cs="Times New Roman CYR"/>
          <w:color w:val="auto"/>
          <w:sz w:val="24"/>
          <w:szCs w:val="24"/>
        </w:rPr>
        <w:t>в.о.начальника</w:t>
      </w:r>
      <w:proofErr w:type="spellEnd"/>
      <w:r>
        <w:rPr>
          <w:rFonts w:ascii="Times New Roman CYR" w:hAnsi="Times New Roman CYR" w:cs="Times New Roman CYR"/>
          <w:color w:val="auto"/>
          <w:sz w:val="24"/>
          <w:szCs w:val="24"/>
        </w:rPr>
        <w:t xml:space="preserve"> управління соціального захисту населення </w:t>
      </w:r>
      <w:proofErr w:type="spellStart"/>
      <w:r>
        <w:rPr>
          <w:rFonts w:ascii="Times New Roman CYR" w:hAnsi="Times New Roman CYR" w:cs="Times New Roman CYR"/>
          <w:color w:val="auto"/>
          <w:sz w:val="24"/>
          <w:szCs w:val="24"/>
        </w:rPr>
        <w:t>Щастинської</w:t>
      </w:r>
      <w:proofErr w:type="spellEnd"/>
      <w:r>
        <w:rPr>
          <w:rFonts w:ascii="Times New Roman CYR" w:hAnsi="Times New Roman CYR" w:cs="Times New Roman CYR"/>
          <w:color w:val="auto"/>
          <w:sz w:val="24"/>
          <w:szCs w:val="24"/>
        </w:rPr>
        <w:t xml:space="preserve"> районної державної адміністрації</w:t>
      </w:r>
    </w:p>
    <w:p w:rsidR="000A33B8" w:rsidRDefault="000A33B8" w:rsidP="000A33B8">
      <w:pPr>
        <w:autoSpaceDE w:val="0"/>
        <w:autoSpaceDN w:val="0"/>
        <w:adjustRightInd w:val="0"/>
        <w:spacing w:after="0" w:line="240" w:lineRule="auto"/>
        <w:ind w:left="6379" w:right="-1"/>
        <w:rPr>
          <w:rFonts w:ascii="Times New Roman CYR" w:hAnsi="Times New Roman CYR" w:cs="Times New Roman CYR"/>
          <w:color w:val="auto"/>
          <w:sz w:val="24"/>
          <w:szCs w:val="24"/>
        </w:rPr>
      </w:pPr>
      <w:r>
        <w:rPr>
          <w:rFonts w:ascii="Times New Roman CYR" w:hAnsi="Times New Roman CYR" w:cs="Times New Roman CYR"/>
          <w:color w:val="auto"/>
          <w:sz w:val="24"/>
          <w:szCs w:val="24"/>
          <w:u w:val="single"/>
          <w:lang w:val="ru-RU"/>
        </w:rPr>
        <w:t xml:space="preserve">  </w:t>
      </w:r>
      <w:r>
        <w:rPr>
          <w:rFonts w:ascii="Times New Roman CYR" w:hAnsi="Times New Roman CYR" w:cs="Times New Roman CYR"/>
          <w:color w:val="auto"/>
          <w:sz w:val="24"/>
          <w:szCs w:val="24"/>
          <w:u w:val="single"/>
        </w:rPr>
        <w:t>29.04.2021</w:t>
      </w:r>
      <w:r>
        <w:rPr>
          <w:rFonts w:ascii="Times New Roman CYR" w:hAnsi="Times New Roman CYR" w:cs="Times New Roman CYR"/>
          <w:color w:val="auto"/>
          <w:sz w:val="24"/>
          <w:szCs w:val="24"/>
          <w:u w:val="single"/>
          <w:lang w:val="ru-RU"/>
        </w:rPr>
        <w:t xml:space="preserve">   </w:t>
      </w:r>
      <w:r>
        <w:rPr>
          <w:rFonts w:ascii="Times New Roman CYR" w:hAnsi="Times New Roman CYR" w:cs="Times New Roman CYR"/>
          <w:color w:val="auto"/>
          <w:sz w:val="24"/>
          <w:szCs w:val="24"/>
          <w:u w:val="single"/>
        </w:rPr>
        <w:t xml:space="preserve"> № 34</w:t>
      </w:r>
      <w:r>
        <w:rPr>
          <w:rFonts w:ascii="Times New Roman CYR" w:hAnsi="Times New Roman CYR" w:cs="Times New Roman CYR"/>
          <w:color w:val="auto"/>
          <w:sz w:val="24"/>
          <w:szCs w:val="24"/>
          <w:u w:val="single"/>
          <w:lang w:val="ru-RU"/>
        </w:rPr>
        <w:t>____</w:t>
      </w:r>
    </w:p>
    <w:p w:rsidR="000A33B8" w:rsidRDefault="000A33B8" w:rsidP="000A33B8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 CYR" w:hAnsi="Times New Roman CYR" w:cs="Times New Roman CYR"/>
          <w:b/>
          <w:bCs/>
          <w:color w:val="auto"/>
          <w:sz w:val="26"/>
          <w:szCs w:val="26"/>
        </w:rPr>
      </w:pPr>
    </w:p>
    <w:p w:rsidR="000A33B8" w:rsidRDefault="000A33B8" w:rsidP="000A3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16"/>
          <w:szCs w:val="16"/>
        </w:rPr>
      </w:pPr>
    </w:p>
    <w:p w:rsidR="000A33B8" w:rsidRDefault="000A33B8" w:rsidP="000A3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16"/>
          <w:szCs w:val="16"/>
        </w:rPr>
      </w:pPr>
    </w:p>
    <w:p w:rsidR="000A33B8" w:rsidRDefault="000A33B8" w:rsidP="000A3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16"/>
          <w:szCs w:val="16"/>
        </w:rPr>
      </w:pPr>
    </w:p>
    <w:p w:rsidR="000A33B8" w:rsidRDefault="000A33B8" w:rsidP="000A3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auto"/>
          <w:sz w:val="24"/>
          <w:szCs w:val="24"/>
        </w:rPr>
        <w:t xml:space="preserve"> ІНФОРМАЦІЙНА КАРТКА </w:t>
      </w:r>
    </w:p>
    <w:p w:rsidR="000A33B8" w:rsidRDefault="000A33B8" w:rsidP="000A33B8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auto"/>
          <w:sz w:val="24"/>
          <w:szCs w:val="24"/>
        </w:rPr>
        <w:t xml:space="preserve">адміністративної послуги </w:t>
      </w:r>
    </w:p>
    <w:p w:rsidR="000A33B8" w:rsidRDefault="000A33B8" w:rsidP="000A3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  <w:color w:val="auto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aps/>
          <w:color w:val="auto"/>
          <w:sz w:val="24"/>
          <w:szCs w:val="24"/>
        </w:rPr>
        <w:t>„призначення грошової компенсації вартості самостійного санаторно-курортного лікування осіб з інвалідністю”</w:t>
      </w:r>
    </w:p>
    <w:p w:rsidR="000A33B8" w:rsidRDefault="000A33B8" w:rsidP="000A3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auto"/>
          <w:szCs w:val="28"/>
        </w:rPr>
      </w:pPr>
      <w:r>
        <w:rPr>
          <w:rFonts w:ascii="Times New Roman CYR" w:hAnsi="Times New Roman CYR" w:cs="Times New Roman CYR"/>
          <w:color w:val="auto"/>
          <w:szCs w:val="28"/>
          <w:u w:val="single"/>
        </w:rPr>
        <w:t xml:space="preserve">Управління соціального захисту населення </w:t>
      </w:r>
      <w:proofErr w:type="spellStart"/>
      <w:r>
        <w:rPr>
          <w:rFonts w:ascii="Times New Roman CYR" w:hAnsi="Times New Roman CYR" w:cs="Times New Roman CYR"/>
          <w:color w:val="auto"/>
          <w:szCs w:val="28"/>
          <w:u w:val="single"/>
        </w:rPr>
        <w:t>Щастинської</w:t>
      </w:r>
      <w:proofErr w:type="spellEnd"/>
      <w:r>
        <w:rPr>
          <w:rFonts w:ascii="Times New Roman CYR" w:hAnsi="Times New Roman CYR" w:cs="Times New Roman CYR"/>
          <w:color w:val="auto"/>
          <w:szCs w:val="28"/>
          <w:u w:val="single"/>
        </w:rPr>
        <w:t xml:space="preserve"> районної державної адміністрації</w:t>
      </w:r>
    </w:p>
    <w:p w:rsidR="000A33B8" w:rsidRDefault="000A33B8" w:rsidP="000A33B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auto"/>
          <w:sz w:val="20"/>
          <w:szCs w:val="20"/>
        </w:rPr>
      </w:pPr>
      <w:r>
        <w:rPr>
          <w:rFonts w:ascii="Times New Roman CYR" w:hAnsi="Times New Roman CYR" w:cs="Times New Roman CYR"/>
          <w:color w:val="auto"/>
          <w:sz w:val="20"/>
          <w:szCs w:val="20"/>
        </w:rPr>
        <w:t xml:space="preserve"> (найменування суб’єкта надання адміністративної послуги та / або центру надання адміністративних послуг )</w:t>
      </w:r>
    </w:p>
    <w:tbl>
      <w:tblPr>
        <w:tblW w:w="0" w:type="auto"/>
        <w:tblInd w:w="60" w:type="dxa"/>
        <w:tblBorders>
          <w:top w:val="dashed" w:sz="2" w:space="0" w:color="000000"/>
          <w:left w:val="dashed" w:sz="2" w:space="0" w:color="000000"/>
          <w:bottom w:val="dashed" w:sz="2" w:space="0" w:color="000000"/>
          <w:right w:val="dashed" w:sz="2" w:space="0" w:color="000000"/>
        </w:tblBorders>
        <w:tblLayout w:type="fixed"/>
        <w:tblCellMar>
          <w:left w:w="60" w:type="dxa"/>
          <w:right w:w="60" w:type="dxa"/>
        </w:tblCellMar>
        <w:tblLook w:val="0000"/>
      </w:tblPr>
      <w:tblGrid>
        <w:gridCol w:w="407"/>
        <w:gridCol w:w="2994"/>
        <w:gridCol w:w="6306"/>
      </w:tblGrid>
      <w:tr w:rsidR="000A33B8">
        <w:tblPrEx>
          <w:tblCellMar>
            <w:top w:w="0" w:type="dxa"/>
            <w:bottom w:w="0" w:type="dxa"/>
          </w:tblCellMar>
        </w:tblPrEx>
        <w:tc>
          <w:tcPr>
            <w:tcW w:w="9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3B8" w:rsidRDefault="000A3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auto"/>
                <w:sz w:val="24"/>
                <w:szCs w:val="24"/>
              </w:rPr>
              <w:t>Інформація про суб’єкт надання адміністративної послуги та / або центр надання адміністративних послуг</w:t>
            </w:r>
          </w:p>
        </w:tc>
      </w:tr>
      <w:tr w:rsidR="000A33B8">
        <w:tblPrEx>
          <w:tblCellMar>
            <w:top w:w="0" w:type="dxa"/>
            <w:bottom w:w="0" w:type="dxa"/>
          </w:tblCellMar>
        </w:tblPrEx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3B8" w:rsidRDefault="000A3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1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3B8" w:rsidRDefault="000A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Місцезнаходження 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3B8" w:rsidRDefault="000A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Луганська область,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смт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Новоайдар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вул.Банківська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, 31</w:t>
            </w:r>
          </w:p>
        </w:tc>
      </w:tr>
      <w:tr w:rsidR="000A33B8">
        <w:tblPrEx>
          <w:tblCellMar>
            <w:top w:w="0" w:type="dxa"/>
            <w:bottom w:w="0" w:type="dxa"/>
          </w:tblCellMar>
        </w:tblPrEx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3B8" w:rsidRDefault="000A3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2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3B8" w:rsidRDefault="000A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Інформація щодо режиму роботи 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3B8" w:rsidRDefault="000A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Робочий час починається о 8-00 годині ранку.</w:t>
            </w:r>
          </w:p>
          <w:p w:rsidR="000A33B8" w:rsidRDefault="000A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Перерва з 12-00 годин до 12-48 годин. </w:t>
            </w:r>
          </w:p>
          <w:p w:rsidR="000A33B8" w:rsidRDefault="000A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Кінець робочого дня  –  о 17-00 годині, </w:t>
            </w:r>
          </w:p>
          <w:p w:rsidR="000A33B8" w:rsidRDefault="000A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В п’ятницю – о 16-00 годині.</w:t>
            </w:r>
          </w:p>
        </w:tc>
      </w:tr>
      <w:tr w:rsidR="000A33B8">
        <w:tblPrEx>
          <w:tblCellMar>
            <w:top w:w="0" w:type="dxa"/>
            <w:bottom w:w="0" w:type="dxa"/>
          </w:tblCellMar>
        </w:tblPrEx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3B8" w:rsidRDefault="000A3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3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3B8" w:rsidRDefault="000A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Телефон / факс, електронна  адреса, офіційний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веб-сайт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3B8" w:rsidRDefault="000A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0662858356, uprszn@ukr.net</w:t>
            </w:r>
          </w:p>
          <w:p w:rsidR="000A33B8" w:rsidRDefault="000A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</w:p>
        </w:tc>
      </w:tr>
      <w:tr w:rsidR="000A33B8">
        <w:tblPrEx>
          <w:tblCellMar>
            <w:top w:w="0" w:type="dxa"/>
            <w:bottom w:w="0" w:type="dxa"/>
          </w:tblCellMar>
        </w:tblPrEx>
        <w:tc>
          <w:tcPr>
            <w:tcW w:w="9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3B8" w:rsidRDefault="000A3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auto"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0A33B8">
        <w:tblPrEx>
          <w:tblCellMar>
            <w:top w:w="0" w:type="dxa"/>
            <w:bottom w:w="0" w:type="dxa"/>
          </w:tblCellMar>
        </w:tblPrEx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3B8" w:rsidRDefault="000A3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4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3B8" w:rsidRDefault="000A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Закони України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3B8" w:rsidRDefault="000A33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Закон України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„Про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 реабілітацію осіб з інвалідністю в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Україні”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 від 06.10.2005 № 2961-IV</w:t>
            </w:r>
          </w:p>
        </w:tc>
      </w:tr>
      <w:tr w:rsidR="000A33B8">
        <w:tblPrEx>
          <w:tblCellMar>
            <w:top w:w="0" w:type="dxa"/>
            <w:bottom w:w="0" w:type="dxa"/>
          </w:tblCellMar>
        </w:tblPrEx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3B8" w:rsidRDefault="000A3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5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3B8" w:rsidRDefault="000A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Акти Кабінету Міністрів України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3B8" w:rsidRDefault="000A33B8">
            <w:pPr>
              <w:tabs>
                <w:tab w:val="left" w:pos="3775"/>
              </w:tabs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Постанова Кабінету Міністрів України від 07.02.2007 № 150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„Про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 затвердження Порядку виплати деяким категоріям осіб з інвалідністю грошової компенсації замість санаторно-курортної путівки та вартості самостійного санаторно-курортного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лікування”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; постанова Кабінету Міністрів України від 25.01.2012 № 35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„Про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 внесення змін та визнання такими, що втратили чинність, деяких актів Кабінету Міністрів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України”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; постанова Кабінету Міністрів України від 25.11.2015 № 969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„Про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 внесення змін до порядків, затверджених постановами Кабінету Міністрів України від 17 червня 2004 р. № 785 і від 7 лютого 2007 р. № 150”; постанова Кабінету Міністрів України від 20.12.2017 № 1017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„Про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 внесення змін до постанов Кабінету Міністрів України від 17 червня 2004 р. № 785 і від 7 лютого 2007 р. № 150”; постанова Кабінету Міністрів України від 28.10.2020 № 1035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„Про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 внесення змін до деяких постанов Кабінету Міністрів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України”</w:t>
            </w:r>
            <w:proofErr w:type="spellEnd"/>
          </w:p>
        </w:tc>
      </w:tr>
      <w:tr w:rsidR="000A33B8">
        <w:tblPrEx>
          <w:tblCellMar>
            <w:top w:w="0" w:type="dxa"/>
            <w:bottom w:w="0" w:type="dxa"/>
          </w:tblCellMar>
        </w:tblPrEx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3B8" w:rsidRDefault="000A3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6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3B8" w:rsidRDefault="000A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3B8" w:rsidRDefault="000A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Наказ Міністерства соціальної політики України                              від 22.01.2018  № 73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„Про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 затвердження форм документів </w:t>
            </w: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lastRenderedPageBreak/>
              <w:t xml:space="preserve">щодо забезпечення структурними підрозділами з питань соціального захисту населення санаторно-курортним лікуванням осіб пільгових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категорій”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, зареєстрований                           в Міністерстві юстиції України 13.02.2018                                   за  № 163/31615</w:t>
            </w:r>
          </w:p>
        </w:tc>
      </w:tr>
      <w:tr w:rsidR="000A33B8">
        <w:tblPrEx>
          <w:tblCellMar>
            <w:top w:w="0" w:type="dxa"/>
            <w:bottom w:w="0" w:type="dxa"/>
          </w:tblCellMar>
        </w:tblPrEx>
        <w:tc>
          <w:tcPr>
            <w:tcW w:w="97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3B8" w:rsidRDefault="000A3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auto"/>
                <w:sz w:val="24"/>
                <w:szCs w:val="24"/>
              </w:rPr>
              <w:lastRenderedPageBreak/>
              <w:t>Умови отримання адміністративної послуги</w:t>
            </w:r>
          </w:p>
        </w:tc>
      </w:tr>
      <w:tr w:rsidR="000A33B8">
        <w:tblPrEx>
          <w:tblCellMar>
            <w:top w:w="0" w:type="dxa"/>
            <w:bottom w:w="0" w:type="dxa"/>
          </w:tblCellMar>
        </w:tblPrEx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3B8" w:rsidRDefault="000A3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7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3B8" w:rsidRDefault="000A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Підстава для отримання 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3B8" w:rsidRDefault="000A33B8">
            <w:pPr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Грошова компенсація за самостійне лікування виплачується особі з інвалідністю за умови її перебування на обліку для забезпечення санаторно-курортним лікуванням</w:t>
            </w:r>
          </w:p>
        </w:tc>
      </w:tr>
      <w:tr w:rsidR="000A33B8">
        <w:tblPrEx>
          <w:tblCellMar>
            <w:top w:w="0" w:type="dxa"/>
            <w:bottom w:w="0" w:type="dxa"/>
          </w:tblCellMar>
        </w:tblPrEx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3B8" w:rsidRDefault="000A3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8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3B8" w:rsidRDefault="000A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Перелік необхідних документів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3B8" w:rsidRDefault="000A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Заява особи з інвалідністю про виплату грошової компенсації вартості самостійного санаторно-курортного лікування (далі – компенсація);</w:t>
            </w:r>
          </w:p>
          <w:p w:rsidR="000A33B8" w:rsidRDefault="000A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медична довідка за формою 070-о щодо необхідності забезпечення санаторно-курортним лікуванням;</w:t>
            </w:r>
          </w:p>
          <w:p w:rsidR="000A33B8" w:rsidRDefault="000A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документ про сплату повної вартості санаторно-курортної путівки строком санаторно-курортного лікування не менш як 18 днів, що засвідчує проходження особою з інвалідністю санаторно-курортного лікування; </w:t>
            </w:r>
          </w:p>
          <w:p w:rsidR="000A33B8" w:rsidRDefault="000A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Cs w:val="28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посвідчення особи з інвалідністю, що підтверджує її належність до категорії громадян</w:t>
            </w:r>
          </w:p>
        </w:tc>
      </w:tr>
      <w:tr w:rsidR="000A33B8">
        <w:tblPrEx>
          <w:tblCellMar>
            <w:top w:w="0" w:type="dxa"/>
            <w:bottom w:w="0" w:type="dxa"/>
          </w:tblCellMar>
        </w:tblPrEx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3B8" w:rsidRDefault="000A3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9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3B8" w:rsidRDefault="000A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Спосіб подання документів 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3B8" w:rsidRDefault="000A3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Заява та документи, необхідні для призначення компенсації, подаються особою суб’єкту надання адміністративної послуги:</w:t>
            </w:r>
          </w:p>
          <w:p w:rsidR="000A33B8" w:rsidRDefault="000A3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через уповноважених осіб виконавчого органу сільської, селищної, міської ради відповідної територіальної громади; посадових осіб центру надання адміністративних послуг;</w:t>
            </w:r>
          </w:p>
          <w:p w:rsidR="000A33B8" w:rsidRDefault="000A3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поштою або в електронній формі через офіційний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веб-сайт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Мінсоцполітики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 або інтегровані з ним інформаційні системи органів виконавчої влади та органів місцевого самоврядування, або Єдиний державний </w:t>
            </w:r>
            <w:proofErr w:type="spellStart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веб-портал</w:t>
            </w:r>
            <w:proofErr w:type="spellEnd"/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 електронних послуг (у разі технічної можливості)*</w:t>
            </w:r>
          </w:p>
        </w:tc>
      </w:tr>
      <w:tr w:rsidR="000A33B8">
        <w:tblPrEx>
          <w:tblCellMar>
            <w:top w:w="0" w:type="dxa"/>
            <w:bottom w:w="0" w:type="dxa"/>
          </w:tblCellMar>
        </w:tblPrEx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3B8" w:rsidRDefault="000A3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10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3B8" w:rsidRDefault="000A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Платність (безоплатність) надання 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3B8" w:rsidRDefault="000A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Адміністративна послуга надається безоплатно</w:t>
            </w:r>
          </w:p>
        </w:tc>
      </w:tr>
      <w:tr w:rsidR="000A33B8">
        <w:tblPrEx>
          <w:tblCellMar>
            <w:top w:w="0" w:type="dxa"/>
            <w:bottom w:w="0" w:type="dxa"/>
          </w:tblCellMar>
        </w:tblPrEx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3B8" w:rsidRDefault="000A3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11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3B8" w:rsidRDefault="000A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Строк надання 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3B8" w:rsidRDefault="000A33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Один раз на три календарних роки (рахуючи рік, коли особа з інвалідністю проходила самостійно санаторно-курортне лікування)</w:t>
            </w:r>
          </w:p>
        </w:tc>
      </w:tr>
      <w:tr w:rsidR="000A33B8">
        <w:tblPrEx>
          <w:tblCellMar>
            <w:top w:w="0" w:type="dxa"/>
            <w:bottom w:w="0" w:type="dxa"/>
          </w:tblCellMar>
        </w:tblPrEx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3B8" w:rsidRDefault="000A3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12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3B8" w:rsidRDefault="000A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Перелік підстав для відмови у наданні 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3B8" w:rsidRDefault="000A3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12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 xml:space="preserve">Подання документів до заяви не в повному обсязі; </w:t>
            </w:r>
          </w:p>
          <w:p w:rsidR="000A33B8" w:rsidRDefault="000A33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заява подана особою, яка не має права на призначення компенсації;</w:t>
            </w:r>
          </w:p>
          <w:p w:rsidR="000A33B8" w:rsidRDefault="000A33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rPr>
                <w:rFonts w:ascii="Times New Roman CYR" w:hAnsi="Times New Roman CYR" w:cs="Times New Roman CYR"/>
                <w:strike/>
                <w:color w:val="auto"/>
                <w:szCs w:val="28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смерть особи з інвалідністю</w:t>
            </w:r>
          </w:p>
        </w:tc>
      </w:tr>
      <w:tr w:rsidR="000A33B8">
        <w:tblPrEx>
          <w:tblCellMar>
            <w:top w:w="0" w:type="dxa"/>
            <w:bottom w:w="0" w:type="dxa"/>
          </w:tblCellMar>
        </w:tblPrEx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3B8" w:rsidRDefault="000A3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13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3B8" w:rsidRDefault="000A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3B8" w:rsidRDefault="000A33B8">
            <w:pPr>
              <w:tabs>
                <w:tab w:val="left" w:pos="1565"/>
              </w:tabs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Призначення компенсації / відмова  у призначені компенсації</w:t>
            </w:r>
          </w:p>
        </w:tc>
      </w:tr>
      <w:tr w:rsidR="000A33B8">
        <w:tblPrEx>
          <w:tblCellMar>
            <w:top w:w="0" w:type="dxa"/>
            <w:bottom w:w="0" w:type="dxa"/>
          </w:tblCellMar>
        </w:tblPrEx>
        <w:tc>
          <w:tcPr>
            <w:tcW w:w="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3B8" w:rsidRDefault="000A3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14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3B8" w:rsidRDefault="000A33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6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33B8" w:rsidRDefault="000A33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auto"/>
                <w:sz w:val="24"/>
                <w:szCs w:val="24"/>
              </w:rPr>
              <w:t>Повідомлення про призначення компенсації видається  одержувачу. Компенсацію можна отримати через поштове відділення зв’язку або через уповноважені банки, визначені в установленому порядку</w:t>
            </w:r>
          </w:p>
        </w:tc>
      </w:tr>
    </w:tbl>
    <w:p w:rsidR="000A33B8" w:rsidRDefault="000A33B8" w:rsidP="000A3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auto"/>
          <w:szCs w:val="28"/>
        </w:rPr>
      </w:pPr>
    </w:p>
    <w:p w:rsidR="000A33B8" w:rsidRDefault="000A33B8" w:rsidP="000A3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auto"/>
          <w:szCs w:val="28"/>
        </w:rPr>
      </w:pPr>
      <w:r>
        <w:rPr>
          <w:rFonts w:ascii="Times New Roman CYR" w:hAnsi="Times New Roman CYR" w:cs="Times New Roman CYR"/>
          <w:i/>
          <w:iCs/>
          <w:color w:val="auto"/>
          <w:sz w:val="24"/>
          <w:szCs w:val="24"/>
        </w:rPr>
        <w:lastRenderedPageBreak/>
        <w:t xml:space="preserve">* До утворення територіальних органів Національної соціальної сервісної служби та  початку виконання відповідних функцій у повному обсязі заява та документи, необхідні для призначення компенсації, можуть подаватись особою до органу соціального захисту населення районної у мм. Києві та Севастополі державної адміністрації, виконавчого органу міської ради міста обласного значення, районної у місті (у разі утворення) ради. </w:t>
      </w:r>
    </w:p>
    <w:p w:rsidR="00731A85" w:rsidRDefault="00731A85"/>
    <w:sectPr w:rsidR="00731A85" w:rsidSect="00F70A3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3B8"/>
    <w:rsid w:val="000A33B8"/>
    <w:rsid w:val="00351866"/>
    <w:rsid w:val="004838B7"/>
    <w:rsid w:val="00731A85"/>
    <w:rsid w:val="00B727BB"/>
    <w:rsid w:val="00B83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ourier New"/>
        <w:color w:val="000000"/>
        <w:sz w:val="28"/>
        <w:szCs w:val="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3B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4301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Maxim</cp:lastModifiedBy>
  <cp:revision>1</cp:revision>
  <dcterms:created xsi:type="dcterms:W3CDTF">2021-05-05T06:51:00Z</dcterms:created>
  <dcterms:modified xsi:type="dcterms:W3CDTF">2021-05-05T06:51:00Z</dcterms:modified>
</cp:coreProperties>
</file>